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0EADE" w14:textId="77777777" w:rsidR="000E75D3" w:rsidRDefault="000E75D3" w:rsidP="000E75D3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39CF043D" w14:textId="77777777" w:rsidR="000E75D3" w:rsidRDefault="000E75D3" w:rsidP="000E75D3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55E27DD6" w14:textId="77777777" w:rsidR="000E75D3" w:rsidRDefault="000E75D3" w:rsidP="000E75D3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6D02673C" w14:textId="77777777" w:rsidR="000E75D3" w:rsidRPr="00563C23" w:rsidRDefault="000E75D3" w:rsidP="000E75D3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63C23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63C23">
        <w:rPr>
          <w:rFonts w:ascii="Times New Roman" w:hAnsi="Times New Roman" w:cs="Times New Roman"/>
          <w:sz w:val="20"/>
          <w:szCs w:val="20"/>
        </w:rPr>
        <w:t>к решению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63C23">
        <w:rPr>
          <w:rFonts w:ascii="Times New Roman" w:hAnsi="Times New Roman" w:cs="Times New Roman"/>
          <w:sz w:val="20"/>
          <w:szCs w:val="20"/>
        </w:rPr>
        <w:t>Собрания города Обнинска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63C23">
        <w:rPr>
          <w:rFonts w:ascii="Times New Roman" w:hAnsi="Times New Roman" w:cs="Times New Roman"/>
          <w:sz w:val="20"/>
          <w:szCs w:val="20"/>
        </w:rPr>
        <w:t xml:space="preserve">«Об утверждении Положения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563C23">
        <w:rPr>
          <w:rFonts w:ascii="Times New Roman" w:hAnsi="Times New Roman" w:cs="Times New Roman"/>
          <w:sz w:val="20"/>
          <w:szCs w:val="20"/>
        </w:rPr>
        <w:t xml:space="preserve">о порядке принятия решения о применении к лицу, замещающему муниципальную должность, представившему недостоверные или неполные сведения о своих доходах, расходах,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563C23">
        <w:rPr>
          <w:rFonts w:ascii="Times New Roman" w:hAnsi="Times New Roman" w:cs="Times New Roman"/>
          <w:sz w:val="20"/>
          <w:szCs w:val="20"/>
        </w:rPr>
        <w:t xml:space="preserve">об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ответственности» </w:t>
      </w:r>
      <w:r>
        <w:rPr>
          <w:rFonts w:ascii="Times New Roman" w:hAnsi="Times New Roman" w:cs="Times New Roman"/>
          <w:sz w:val="20"/>
          <w:szCs w:val="20"/>
        </w:rPr>
        <w:t>от 28.10.2025 № 10-03</w:t>
      </w:r>
    </w:p>
    <w:p w14:paraId="103F699A" w14:textId="77777777" w:rsidR="000E75D3" w:rsidRDefault="000E75D3" w:rsidP="000E7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C2F5B6" w14:textId="77777777" w:rsidR="000E75D3" w:rsidRPr="004118EB" w:rsidRDefault="000E75D3" w:rsidP="000E7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8EB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31592CDF" w14:textId="77777777" w:rsidR="000E75D3" w:rsidRDefault="000E75D3" w:rsidP="000E75D3">
      <w:pPr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18EB">
        <w:rPr>
          <w:rFonts w:ascii="Times New Roman" w:hAnsi="Times New Roman" w:cs="Times New Roman"/>
          <w:b/>
          <w:sz w:val="24"/>
          <w:szCs w:val="24"/>
        </w:rPr>
        <w:t>о порядке принятия решения о применении к лицу, замещающему муниципальную должность, представившему недостоверные или неполные сведения о своих доходах, расходах, об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563C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мер ответственности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1B3443" w14:textId="77777777" w:rsidR="000E75D3" w:rsidRPr="004118EB" w:rsidRDefault="000E75D3" w:rsidP="000E75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8EB">
        <w:rPr>
          <w:rFonts w:ascii="Times New Roman" w:eastAsia="Times New Roman" w:hAnsi="Times New Roman" w:cs="Times New Roman"/>
          <w:sz w:val="24"/>
          <w:szCs w:val="24"/>
        </w:rPr>
        <w:t xml:space="preserve">1. К 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установленные частью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118EB">
        <w:rPr>
          <w:rFonts w:ascii="Times New Roman" w:eastAsia="Times New Roman" w:hAnsi="Times New Roman" w:cs="Times New Roman"/>
          <w:sz w:val="24"/>
          <w:szCs w:val="24"/>
        </w:rPr>
        <w:t xml:space="preserve"> статьи 29 Федерального закона от 20.03.2025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4118EB">
        <w:rPr>
          <w:rFonts w:ascii="Times New Roman" w:eastAsia="Times New Roman" w:hAnsi="Times New Roman" w:cs="Times New Roman"/>
          <w:sz w:val="24"/>
          <w:szCs w:val="24"/>
        </w:rPr>
        <w:t xml:space="preserve">№ 33-ФЗ «Об общих принципах организации местного самоуправления в единой системе публичной власти». </w:t>
      </w:r>
    </w:p>
    <w:p w14:paraId="3FB0D298" w14:textId="77777777" w:rsidR="000E75D3" w:rsidRPr="004118EB" w:rsidRDefault="000E75D3" w:rsidP="000E7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2. Вопрос о применении мер ответственности к лицам, замещающим муниципальные должности,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</w:t>
      </w:r>
      <w:r w:rsidRPr="002B000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является несущественным, рассматривается на заседании комиссии </w:t>
      </w:r>
      <w:r w:rsidRPr="008852F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по рассмотрению вопроса </w:t>
      </w:r>
      <w:r w:rsidRPr="008852F0">
        <w:rPr>
          <w:rFonts w:ascii="Times New Roman" w:hAnsi="Times New Roman" w:cs="Times New Roman"/>
          <w:sz w:val="24"/>
          <w:szCs w:val="24"/>
        </w:rPr>
        <w:t>о применении к лицу, замещающему муниципа</w:t>
      </w:r>
      <w:r w:rsidRPr="0001020F">
        <w:rPr>
          <w:rFonts w:ascii="Times New Roman" w:hAnsi="Times New Roman" w:cs="Times New Roman"/>
          <w:sz w:val="24"/>
          <w:szCs w:val="24"/>
        </w:rPr>
        <w:t>льную должность, представившему недостоверные или неполные сведения о своих доходах, расходах, об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2E46">
        <w:rPr>
          <w:rFonts w:ascii="Times New Roman" w:hAnsi="Times New Roman" w:cs="Times New Roman"/>
          <w:sz w:val="24"/>
          <w:szCs w:val="24"/>
        </w:rPr>
        <w:t xml:space="preserve"> </w:t>
      </w:r>
      <w:r w:rsidRPr="0001020F">
        <w:rPr>
          <w:rFonts w:ascii="Times New Roman" w:hAnsi="Times New Roman" w:cs="Times New Roman"/>
          <w:sz w:val="24"/>
          <w:szCs w:val="24"/>
        </w:rPr>
        <w:t>мер 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0006">
        <w:rPr>
          <w:rFonts w:ascii="Times New Roman" w:eastAsia="MS Mincho" w:hAnsi="Times New Roman" w:cs="Times New Roman"/>
          <w:sz w:val="24"/>
          <w:szCs w:val="24"/>
          <w:lang w:eastAsia="ja-JP"/>
        </w:rPr>
        <w:t>(далее - комиссия) на основании поступившего в орган</w:t>
      </w: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местного самоуправления заявления Губернатора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Калужской</w:t>
      </w: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области о применении в отношении указанн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ого </w:t>
      </w: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>лиц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а</w:t>
      </w: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мер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ы</w:t>
      </w: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ответственности.</w:t>
      </w:r>
    </w:p>
    <w:p w14:paraId="7D8BEC67" w14:textId="77777777" w:rsidR="000E75D3" w:rsidRPr="004118EB" w:rsidRDefault="000E75D3" w:rsidP="000E7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3. </w:t>
      </w:r>
      <w:r w:rsidRPr="002B0006">
        <w:rPr>
          <w:rFonts w:ascii="Times New Roman" w:hAnsi="Times New Roman" w:cs="Times New Roman"/>
          <w:sz w:val="24"/>
          <w:szCs w:val="24"/>
        </w:rPr>
        <w:t xml:space="preserve">Персональный состав комиссии утверждается </w:t>
      </w: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Pr="002B0006">
        <w:rPr>
          <w:rFonts w:ascii="Times New Roman" w:eastAsia="MS Mincho" w:hAnsi="Times New Roman" w:cs="Times New Roman"/>
          <w:sz w:val="24"/>
          <w:szCs w:val="24"/>
          <w:lang w:eastAsia="ja-JP"/>
        </w:rPr>
        <w:t>Собрания города Обнинска.</w:t>
      </w:r>
    </w:p>
    <w:p w14:paraId="7BF92DCA" w14:textId="77777777" w:rsidR="000E75D3" w:rsidRPr="004118EB" w:rsidRDefault="000E75D3" w:rsidP="000E7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4. При поступлении заявления Губернатора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Калужской</w:t>
      </w: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области о применении мер ответственности лица, замещающие муниципальные должности должны быть письменно уведомлены о поступлении указанного заявления, а также о дате, времени и месте заседания комиссии в срок не позднее 5 (пяти) рабочих дней со дня поступления заявления Губернатора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Калужской</w:t>
      </w: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области.</w:t>
      </w:r>
    </w:p>
    <w:p w14:paraId="215EA0AF" w14:textId="77777777" w:rsidR="000E75D3" w:rsidRPr="004118EB" w:rsidRDefault="000E75D3" w:rsidP="000E7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5</w:t>
      </w: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>. На заседании комиссии лицо, замещающее муниципальную должность,</w:t>
      </w:r>
      <w:r w:rsidRPr="004118EB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может давать </w:t>
      </w:r>
      <w:proofErr w:type="gramStart"/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>пояснения по существу</w:t>
      </w:r>
      <w:proofErr w:type="gramEnd"/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выявленных нарушений, представлять документы.</w:t>
      </w:r>
    </w:p>
    <w:p w14:paraId="46472E9E" w14:textId="77777777" w:rsidR="000E75D3" w:rsidRPr="004118EB" w:rsidRDefault="000E75D3" w:rsidP="000E7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6</w:t>
      </w: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Неявка на заседание комиссии лица, в отношении которого поступило заявление Губернатора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Калужской</w:t>
      </w: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области, своевременно извещенного о заседании, не препятствует рассмотрению заявления. В таком случае копия принятого решения комиссии должна быть </w:t>
      </w: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вручена либо направлена лицу, замещающему муниципальную должность не позднее 3 (трех) рабочих дней со дня принятия решения. </w:t>
      </w:r>
    </w:p>
    <w:p w14:paraId="33D44375" w14:textId="77777777" w:rsidR="000E75D3" w:rsidRPr="004118EB" w:rsidRDefault="000E75D3" w:rsidP="000E7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7</w:t>
      </w: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Комиссия проверяет и оценивает фактические обстоятельства, являющиеся основанием для применения меры ответственности к лицам, замещающим муниципальные должности, за представление недостоверных или неполных сведений о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своих доходах, расходах, </w:t>
      </w: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>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14:paraId="712CB418" w14:textId="77777777" w:rsidR="000E75D3" w:rsidRPr="004118EB" w:rsidRDefault="000E75D3" w:rsidP="000E7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8</w:t>
      </w: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Решение комиссии должно приниматься с учетом характера совершенного коррупционного правонарушения, </w:t>
      </w:r>
      <w:r w:rsidRPr="004118EB">
        <w:rPr>
          <w:rFonts w:ascii="Times New Roman" w:eastAsia="Times New Roman" w:hAnsi="Times New Roman" w:cs="Times New Roman"/>
          <w:sz w:val="24"/>
          <w:szCs w:val="24"/>
        </w:rPr>
        <w:t>обстоятельств совершения данного правонарушения, систематичности их совершения, формы вины, личности совершившего нарушение</w:t>
      </w: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>, предшествующих результатов исполнения им своих полномочий, соблюдения им других ограничений, запретов и обязанностей, установленных в целях противодействия коррупции.</w:t>
      </w:r>
    </w:p>
    <w:p w14:paraId="5B05FFB1" w14:textId="77777777" w:rsidR="000E75D3" w:rsidRPr="004118EB" w:rsidRDefault="000E75D3" w:rsidP="000E7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>Решение комиссии считается принятым, если за него проголосовало большинство присутствующих на заседании ее членов. При равенстве голосов решающим является голос председательствующего.</w:t>
      </w:r>
    </w:p>
    <w:p w14:paraId="102F16A0" w14:textId="77777777" w:rsidR="000E75D3" w:rsidRPr="004118EB" w:rsidRDefault="000E75D3" w:rsidP="000E7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Лицо, замещающее муниципальную должность в отношении которого принимается решение, являющееся членом комиссии, не принимает участия в обсуждении и голосовании на ее заседании. </w:t>
      </w:r>
    </w:p>
    <w:p w14:paraId="7983AC1F" w14:textId="77777777" w:rsidR="000E75D3" w:rsidRPr="004118EB" w:rsidRDefault="000E75D3" w:rsidP="000E7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Комиссия по результатам рассмотрения заявления Губернатора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Калужской</w:t>
      </w: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области принимает решение о выборе одной из мер ответст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венности, установленных частью 4</w:t>
      </w: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статьи 29 Федерального закона от 20.03.2025 № 33-ФЗ «Об общих принципах организации местного самоуправления в единой системе публичной власти».</w:t>
      </w:r>
    </w:p>
    <w:p w14:paraId="4B6F23B6" w14:textId="77777777" w:rsidR="000E75D3" w:rsidRPr="004118EB" w:rsidRDefault="000E75D3" w:rsidP="000E75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8EB">
        <w:rPr>
          <w:rFonts w:ascii="Times New Roman" w:eastAsia="Times New Roman" w:hAnsi="Times New Roman" w:cs="Times New Roman"/>
          <w:sz w:val="24"/>
          <w:szCs w:val="24"/>
        </w:rPr>
        <w:t>Решение комиссии носит рекомендательный характер.</w:t>
      </w:r>
    </w:p>
    <w:p w14:paraId="01B9E01A" w14:textId="77777777" w:rsidR="000E75D3" w:rsidRPr="004118EB" w:rsidRDefault="000E75D3" w:rsidP="000E75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118EB">
        <w:rPr>
          <w:rFonts w:ascii="Times New Roman" w:eastAsia="Times New Roman" w:hAnsi="Times New Roman" w:cs="Times New Roman"/>
          <w:sz w:val="24"/>
          <w:szCs w:val="24"/>
        </w:rPr>
        <w:t>. Вопрос о применении мер ответственности к лицам, замещающим муниципальные должности,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включается в повестку дня ближайшего заседания С</w:t>
      </w:r>
      <w:r>
        <w:rPr>
          <w:rFonts w:ascii="Times New Roman" w:eastAsia="Times New Roman" w:hAnsi="Times New Roman" w:cs="Times New Roman"/>
          <w:sz w:val="24"/>
          <w:szCs w:val="24"/>
        </w:rPr>
        <w:t>обрания города Обнинска</w:t>
      </w:r>
      <w:r w:rsidRPr="004118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D6F6E6" w14:textId="77777777" w:rsidR="000E75D3" w:rsidRDefault="000E75D3" w:rsidP="000E75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118E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118EB">
        <w:rPr>
          <w:rFonts w:ascii="Times New Roman" w:eastAsia="Times New Roman" w:hAnsi="Times New Roman" w:cs="Times New Roman"/>
          <w:sz w:val="24"/>
          <w:szCs w:val="24"/>
        </w:rPr>
        <w:t xml:space="preserve">. Решение о применении мер ответственности к лицам, замещающим муниципальные должности,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</w:t>
      </w:r>
      <w:r w:rsidRPr="002B0006">
        <w:rPr>
          <w:rFonts w:ascii="Times New Roman" w:eastAsia="Times New Roman" w:hAnsi="Times New Roman" w:cs="Times New Roman"/>
          <w:sz w:val="24"/>
          <w:szCs w:val="24"/>
        </w:rPr>
        <w:t>своих супруги (супруга) и несовершеннолетних детей, если искажение этих сведений является несущественным, принимается</w:t>
      </w:r>
      <w:r w:rsidRPr="002B0006">
        <w:rPr>
          <w:rFonts w:ascii="Times New Roman" w:hAnsi="Times New Roman" w:cs="Times New Roman"/>
          <w:sz w:val="24"/>
          <w:szCs w:val="24"/>
        </w:rPr>
        <w:t>, если за его принятие проголосовало не менее половины от установленной численности</w:t>
      </w:r>
      <w:r w:rsidRPr="002B0006">
        <w:rPr>
          <w:rFonts w:ascii="Times New Roman" w:hAnsi="Times New Roman" w:cs="Times New Roman"/>
          <w:sz w:val="24"/>
          <w:szCs w:val="24"/>
          <w:lang w:eastAsia="ru-RU"/>
        </w:rPr>
        <w:t xml:space="preserve"> депутатов Собрания</w:t>
      </w:r>
      <w:r w:rsidRPr="002B0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города Обнинска </w:t>
      </w:r>
      <w:r w:rsidRPr="002B0006">
        <w:rPr>
          <w:rFonts w:ascii="Times New Roman" w:eastAsia="Times New Roman" w:hAnsi="Times New Roman" w:cs="Times New Roman"/>
          <w:sz w:val="24"/>
          <w:szCs w:val="24"/>
        </w:rPr>
        <w:t>и оформляется решением Собрания города Обнинска</w:t>
      </w:r>
      <w:r w:rsidRPr="002B000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</w:p>
    <w:p w14:paraId="1BCAAAE7" w14:textId="77777777" w:rsidR="000E75D3" w:rsidRPr="004118EB" w:rsidRDefault="000E75D3" w:rsidP="000E7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>1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1</w:t>
      </w: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>. Решение Со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брания города Обнинска</w:t>
      </w: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о применении мер ответственности к лицам, замещающим муниципальные должности,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принимается не позднее чем через 30 (тридцать) дней со дня поступления заявления Губернатора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Калужской</w:t>
      </w: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области о применении в отношении указанных лиц мер ответственности, а в период между заседаниями Со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брания города Обнинска</w:t>
      </w: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</w:t>
      </w: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>не позднее 3 (трех) месяцев со дня поступления такого заявления в Со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брание города Обнинска</w:t>
      </w: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14:paraId="490B2620" w14:textId="77777777" w:rsidR="000E75D3" w:rsidRDefault="000E75D3" w:rsidP="000E75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>1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>. Копия решения Со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брания города Обнинска </w:t>
      </w: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о применении мер ответственности, установленных частью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4 статьи 29 Федерального закона </w:t>
      </w: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от 20.03.2025 № 33-ФЗ «Об общих принципах организации местного самоуправления в единой системе публичной власти», к лицу, замещающему муниципальную должность направляется Губернатору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Калужской</w:t>
      </w:r>
      <w:r w:rsidRPr="004118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области в срок не позднее 5 (пяти) рабочих дней с даты принятия решения.</w:t>
      </w:r>
    </w:p>
    <w:p w14:paraId="79F795F0" w14:textId="77777777" w:rsidR="000E75D3" w:rsidRDefault="000E75D3"/>
    <w:sectPr w:rsidR="000E75D3" w:rsidSect="000E75D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D3"/>
    <w:rsid w:val="000E75D3"/>
    <w:rsid w:val="0027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52F5F"/>
  <w15:chartTrackingRefBased/>
  <w15:docId w15:val="{A6AB5C98-BE22-4E04-9B55-0671DAF2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5D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75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5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5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5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5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5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5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5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5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7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75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75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75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75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75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75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75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7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E7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5D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E7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75D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E75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75D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0E75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7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E75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75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1113</Words>
  <Characters>6346</Characters>
  <Application>Microsoft Office Word</Application>
  <DocSecurity>0</DocSecurity>
  <Lines>52</Lines>
  <Paragraphs>14</Paragraphs>
  <ScaleCrop>false</ScaleCrop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2025-10-31T15:27:00Z</dcterms:created>
  <dcterms:modified xsi:type="dcterms:W3CDTF">2025-10-31T15:28:00Z</dcterms:modified>
</cp:coreProperties>
</file>