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F08B7" w14:textId="77777777" w:rsidR="009D5E70" w:rsidRPr="00DA1FBC" w:rsidRDefault="009D5E70" w:rsidP="009D5E70">
      <w:pPr>
        <w:pStyle w:val="ConsPlusNormal"/>
        <w:tabs>
          <w:tab w:val="left" w:pos="3969"/>
        </w:tabs>
        <w:ind w:left="3969"/>
        <w:contextualSpacing/>
        <w:jc w:val="both"/>
        <w:outlineLvl w:val="0"/>
        <w:rPr>
          <w:rFonts w:ascii="Times New Roman" w:hAnsi="Times New Roman" w:cs="Times New Roman"/>
          <w:sz w:val="20"/>
        </w:rPr>
      </w:pPr>
      <w:r w:rsidRPr="00DA1FBC">
        <w:rPr>
          <w:rFonts w:ascii="Times New Roman" w:hAnsi="Times New Roman" w:cs="Times New Roman"/>
          <w:sz w:val="20"/>
        </w:rPr>
        <w:t>Приложение</w:t>
      </w:r>
      <w:r>
        <w:rPr>
          <w:rFonts w:ascii="Times New Roman" w:hAnsi="Times New Roman" w:cs="Times New Roman"/>
          <w:sz w:val="20"/>
        </w:rPr>
        <w:t xml:space="preserve"> к решению Собрания города Обнинска                    </w:t>
      </w:r>
      <w:proofErr w:type="gramStart"/>
      <w:r>
        <w:rPr>
          <w:rFonts w:ascii="Times New Roman" w:hAnsi="Times New Roman" w:cs="Times New Roman"/>
          <w:sz w:val="20"/>
        </w:rPr>
        <w:t xml:space="preserve">   «</w:t>
      </w:r>
      <w:proofErr w:type="gramEnd"/>
      <w:r>
        <w:rPr>
          <w:rFonts w:ascii="Times New Roman" w:hAnsi="Times New Roman" w:cs="Times New Roman"/>
          <w:sz w:val="20"/>
        </w:rPr>
        <w:t>Об утверждении Положения о</w:t>
      </w:r>
      <w:r w:rsidRPr="00E960D8">
        <w:rPr>
          <w:rFonts w:ascii="Times New Roman" w:hAnsi="Times New Roman" w:cs="Times New Roman"/>
          <w:sz w:val="20"/>
        </w:rPr>
        <w:t xml:space="preserve"> порядке подготовки и заслушивании ежегодных отчетов главы города Обнинска о результатах своей деятельности, о результатах деятельности администрации города Обнинска и о решении вопросов, поставленных Собранием города Обнинска</w:t>
      </w:r>
      <w:r>
        <w:rPr>
          <w:rFonts w:ascii="Times New Roman" w:hAnsi="Times New Roman" w:cs="Times New Roman"/>
          <w:sz w:val="20"/>
        </w:rPr>
        <w:t>»</w:t>
      </w:r>
      <w:r w:rsidRPr="00F006B0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от 25.11. 2025 № 08-04</w:t>
      </w:r>
    </w:p>
    <w:p w14:paraId="6CFE36DC" w14:textId="77777777" w:rsidR="009D5E70" w:rsidRDefault="009D5E70" w:rsidP="009D5E7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14:paraId="6F8B82B7" w14:textId="77777777" w:rsidR="009D5E70" w:rsidRDefault="009D5E70" w:rsidP="009D5E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Положение о порядке подготовки и заслушивании ежегодных отчетов</w:t>
      </w:r>
    </w:p>
    <w:p w14:paraId="56229CCB" w14:textId="77777777" w:rsidR="009D5E70" w:rsidRDefault="009D5E70" w:rsidP="009D5E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главы города Обнинска о результатах своей деятельности,</w:t>
      </w:r>
    </w:p>
    <w:p w14:paraId="08E5EA65" w14:textId="77777777" w:rsidR="009D5E70" w:rsidRDefault="009D5E70" w:rsidP="009D5E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 результатах деятельности администрации города Обнинска</w:t>
      </w:r>
    </w:p>
    <w:p w14:paraId="775DE594" w14:textId="77777777" w:rsidR="009D5E70" w:rsidRDefault="009D5E70" w:rsidP="009D5E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 о решении вопросов, поставленных Собранием города Обнинска</w:t>
      </w:r>
    </w:p>
    <w:p w14:paraId="683D4424" w14:textId="77777777" w:rsidR="009D5E70" w:rsidRPr="00A82B69" w:rsidRDefault="009D5E70" w:rsidP="009D5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6C1024" w14:textId="77777777" w:rsidR="009D5E70" w:rsidRPr="00E16EFF" w:rsidRDefault="009D5E70" w:rsidP="009D5E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2B69">
        <w:rPr>
          <w:rFonts w:ascii="Times New Roman" w:hAnsi="Times New Roman" w:cs="Times New Roman"/>
          <w:sz w:val="24"/>
          <w:szCs w:val="24"/>
        </w:rPr>
        <w:t>Настоящее Положение устанавливает порядок подготовки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A82B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заслушивании, </w:t>
      </w:r>
      <w:r w:rsidRPr="004E0074">
        <w:rPr>
          <w:rFonts w:ascii="Times New Roman" w:hAnsi="Times New Roman" w:cs="Times New Roman"/>
          <w:sz w:val="24"/>
          <w:szCs w:val="24"/>
        </w:rPr>
        <w:t>оценки</w:t>
      </w:r>
      <w:r w:rsidRPr="00EF521D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ежегодного</w:t>
      </w:r>
      <w:r w:rsidRPr="00A82B69">
        <w:rPr>
          <w:rFonts w:ascii="Times New Roman" w:hAnsi="Times New Roman" w:cs="Times New Roman"/>
          <w:sz w:val="24"/>
          <w:szCs w:val="24"/>
        </w:rPr>
        <w:t xml:space="preserve"> отчета </w:t>
      </w:r>
      <w:r w:rsidRPr="00EF521D">
        <w:rPr>
          <w:rFonts w:ascii="Times New Roman" w:hAnsi="Times New Roman" w:cs="Times New Roman"/>
          <w:bCs/>
          <w:sz w:val="24"/>
          <w:szCs w:val="24"/>
        </w:rPr>
        <w:t>главы города Обнинска о результатах своей деятельности,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F521D">
        <w:rPr>
          <w:rFonts w:ascii="Times New Roman" w:hAnsi="Times New Roman" w:cs="Times New Roman"/>
          <w:bCs/>
          <w:sz w:val="24"/>
          <w:szCs w:val="24"/>
        </w:rPr>
        <w:t>о результатах деятельности администрации города Обнинска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F521D">
        <w:rPr>
          <w:rFonts w:ascii="Times New Roman" w:hAnsi="Times New Roman" w:cs="Times New Roman"/>
          <w:bCs/>
          <w:sz w:val="24"/>
          <w:szCs w:val="24"/>
        </w:rPr>
        <w:t>и о решении вопросов, поставленных Собранием города Обнинска</w:t>
      </w:r>
      <w:r w:rsidRPr="00A82B69">
        <w:rPr>
          <w:rFonts w:ascii="Times New Roman" w:hAnsi="Times New Roman" w:cs="Times New Roman"/>
          <w:sz w:val="24"/>
          <w:szCs w:val="24"/>
        </w:rPr>
        <w:t xml:space="preserve">, представляемого на </w:t>
      </w:r>
      <w:r>
        <w:rPr>
          <w:rFonts w:ascii="Times New Roman" w:hAnsi="Times New Roman" w:cs="Times New Roman"/>
          <w:sz w:val="24"/>
          <w:szCs w:val="24"/>
        </w:rPr>
        <w:t>рассмотрение</w:t>
      </w:r>
      <w:r w:rsidRPr="00A82B69">
        <w:rPr>
          <w:rFonts w:ascii="Times New Roman" w:hAnsi="Times New Roman" w:cs="Times New Roman"/>
          <w:sz w:val="24"/>
          <w:szCs w:val="24"/>
        </w:rPr>
        <w:t xml:space="preserve"> Собранию города</w:t>
      </w:r>
      <w:r>
        <w:rPr>
          <w:rFonts w:ascii="Times New Roman" w:hAnsi="Times New Roman" w:cs="Times New Roman"/>
          <w:sz w:val="24"/>
          <w:szCs w:val="24"/>
        </w:rPr>
        <w:t xml:space="preserve"> Обнинска.</w:t>
      </w:r>
      <w:r w:rsidRPr="00A82B6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B4009A" w14:textId="77777777" w:rsidR="009D5E70" w:rsidRDefault="009D5E70" w:rsidP="009D5E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98817BF" w14:textId="77777777" w:rsidR="009D5E70" w:rsidRPr="001D489C" w:rsidRDefault="009D5E70" w:rsidP="009D5E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2B69">
        <w:rPr>
          <w:rFonts w:ascii="Times New Roman" w:hAnsi="Times New Roman" w:cs="Times New Roman"/>
          <w:sz w:val="24"/>
          <w:szCs w:val="24"/>
        </w:rPr>
        <w:t xml:space="preserve">1. При подготовке отчета </w:t>
      </w:r>
      <w:r w:rsidRPr="001D489C">
        <w:rPr>
          <w:rFonts w:ascii="Times New Roman" w:hAnsi="Times New Roman" w:cs="Times New Roman"/>
          <w:bCs/>
          <w:sz w:val="24"/>
          <w:szCs w:val="24"/>
        </w:rPr>
        <w:t>главы города Обнинска о результатах своей деятельности,</w:t>
      </w:r>
    </w:p>
    <w:p w14:paraId="4503C158" w14:textId="77777777" w:rsidR="009D5E70" w:rsidRDefault="009D5E70" w:rsidP="009D5E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489C">
        <w:rPr>
          <w:rFonts w:ascii="Times New Roman" w:hAnsi="Times New Roman" w:cs="Times New Roman"/>
          <w:bCs/>
          <w:sz w:val="24"/>
          <w:szCs w:val="24"/>
        </w:rPr>
        <w:t>о результатах деятельности администрации города Обнинска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D489C">
        <w:rPr>
          <w:rFonts w:ascii="Times New Roman" w:hAnsi="Times New Roman" w:cs="Times New Roman"/>
          <w:bCs/>
          <w:sz w:val="24"/>
          <w:szCs w:val="24"/>
        </w:rPr>
        <w:t>и о решении вопросов, поставленных Собранием города Обнинска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(далее – отчет) </w:t>
      </w:r>
      <w:r w:rsidRPr="00A82B69">
        <w:rPr>
          <w:rFonts w:ascii="Times New Roman" w:hAnsi="Times New Roman" w:cs="Times New Roman"/>
          <w:sz w:val="24"/>
          <w:szCs w:val="24"/>
        </w:rPr>
        <w:t xml:space="preserve">депутаты Собрания </w:t>
      </w:r>
      <w:r>
        <w:rPr>
          <w:rFonts w:ascii="Times New Roman" w:hAnsi="Times New Roman" w:cs="Times New Roman"/>
          <w:sz w:val="24"/>
          <w:szCs w:val="24"/>
        </w:rPr>
        <w:t xml:space="preserve">города Обнинска </w:t>
      </w:r>
      <w:r w:rsidRPr="00A82B69">
        <w:rPr>
          <w:rFonts w:ascii="Times New Roman" w:hAnsi="Times New Roman" w:cs="Times New Roman"/>
          <w:sz w:val="24"/>
          <w:szCs w:val="24"/>
        </w:rPr>
        <w:t xml:space="preserve">имеют право заранее в письменном виде задать вопросы главе города </w:t>
      </w:r>
      <w:r>
        <w:rPr>
          <w:rFonts w:ascii="Times New Roman" w:hAnsi="Times New Roman" w:cs="Times New Roman"/>
          <w:sz w:val="24"/>
          <w:szCs w:val="24"/>
        </w:rPr>
        <w:t xml:space="preserve">Обнинска </w:t>
      </w:r>
      <w:r w:rsidRPr="00A82B69">
        <w:rPr>
          <w:rFonts w:ascii="Times New Roman" w:hAnsi="Times New Roman" w:cs="Times New Roman"/>
          <w:sz w:val="24"/>
          <w:szCs w:val="24"/>
        </w:rPr>
        <w:t xml:space="preserve">о результатах </w:t>
      </w:r>
      <w:r>
        <w:rPr>
          <w:rFonts w:ascii="Times New Roman" w:hAnsi="Times New Roman" w:cs="Times New Roman"/>
          <w:sz w:val="24"/>
          <w:szCs w:val="24"/>
        </w:rPr>
        <w:t xml:space="preserve">его </w:t>
      </w:r>
      <w:r w:rsidRPr="00A82B69">
        <w:rPr>
          <w:rFonts w:ascii="Times New Roman" w:hAnsi="Times New Roman" w:cs="Times New Roman"/>
          <w:sz w:val="24"/>
          <w:szCs w:val="24"/>
        </w:rPr>
        <w:t xml:space="preserve">деятельности и деятельности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82B69">
        <w:rPr>
          <w:rFonts w:ascii="Times New Roman" w:hAnsi="Times New Roman" w:cs="Times New Roman"/>
          <w:sz w:val="24"/>
          <w:szCs w:val="24"/>
        </w:rPr>
        <w:t>дминистрации города</w:t>
      </w:r>
      <w:r>
        <w:rPr>
          <w:rFonts w:ascii="Times New Roman" w:hAnsi="Times New Roman" w:cs="Times New Roman"/>
          <w:sz w:val="24"/>
          <w:szCs w:val="24"/>
        </w:rPr>
        <w:t xml:space="preserve"> Обнинска</w:t>
      </w:r>
      <w:r w:rsidRPr="00A82B69">
        <w:rPr>
          <w:rFonts w:ascii="Times New Roman" w:hAnsi="Times New Roman" w:cs="Times New Roman"/>
          <w:sz w:val="24"/>
          <w:szCs w:val="24"/>
        </w:rPr>
        <w:t>.</w:t>
      </w:r>
    </w:p>
    <w:p w14:paraId="3C1D2755" w14:textId="77777777" w:rsidR="009D5E70" w:rsidRPr="00E16EFF" w:rsidRDefault="009D5E70" w:rsidP="009D5E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2B69">
        <w:rPr>
          <w:rFonts w:ascii="Times New Roman" w:hAnsi="Times New Roman" w:cs="Times New Roman"/>
          <w:sz w:val="24"/>
          <w:szCs w:val="24"/>
        </w:rPr>
        <w:t xml:space="preserve">Вопросы в письменном виде направляются главе города </w:t>
      </w:r>
      <w:r>
        <w:rPr>
          <w:rFonts w:ascii="Times New Roman" w:hAnsi="Times New Roman" w:cs="Times New Roman"/>
          <w:sz w:val="24"/>
          <w:szCs w:val="24"/>
        </w:rPr>
        <w:t xml:space="preserve">Обнинска </w:t>
      </w:r>
      <w:r w:rsidRPr="00A82B69">
        <w:rPr>
          <w:rFonts w:ascii="Times New Roman" w:hAnsi="Times New Roman" w:cs="Times New Roman"/>
          <w:sz w:val="24"/>
          <w:szCs w:val="24"/>
        </w:rPr>
        <w:t xml:space="preserve">не позднее чем за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A82B69">
        <w:rPr>
          <w:rFonts w:ascii="Times New Roman" w:hAnsi="Times New Roman" w:cs="Times New Roman"/>
          <w:sz w:val="24"/>
          <w:szCs w:val="24"/>
        </w:rPr>
        <w:t>15 дней до даты отчета.</w:t>
      </w:r>
    </w:p>
    <w:p w14:paraId="457AC3F7" w14:textId="77777777" w:rsidR="009D5E70" w:rsidRDefault="009D5E70" w:rsidP="009D5E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1BCBDA4" w14:textId="77777777" w:rsidR="009D5E70" w:rsidRDefault="009D5E70" w:rsidP="009D5E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2B69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0074">
        <w:rPr>
          <w:rFonts w:ascii="Times New Roman" w:hAnsi="Times New Roman" w:cs="Times New Roman"/>
          <w:sz w:val="24"/>
          <w:szCs w:val="24"/>
        </w:rPr>
        <w:t>Депутаты Собрания города Обнинска заслушивают отчет не позднее 15 апреля года, следующего за отчетным</w:t>
      </w:r>
      <w:r w:rsidRPr="0037093A">
        <w:rPr>
          <w:rFonts w:ascii="Times New Roman" w:hAnsi="Times New Roman" w:cs="Times New Roman"/>
          <w:sz w:val="24"/>
          <w:szCs w:val="24"/>
        </w:rPr>
        <w:t>.</w:t>
      </w:r>
    </w:p>
    <w:p w14:paraId="10C3E711" w14:textId="77777777" w:rsidR="009D5E70" w:rsidRPr="00A82B69" w:rsidRDefault="009D5E70" w:rsidP="009D5E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2B69">
        <w:rPr>
          <w:rFonts w:ascii="Times New Roman" w:hAnsi="Times New Roman" w:cs="Times New Roman"/>
          <w:sz w:val="24"/>
          <w:szCs w:val="24"/>
        </w:rPr>
        <w:t>Допускается перенесение даты отчета, но не более чем на 15 рабочих дней.</w:t>
      </w:r>
    </w:p>
    <w:p w14:paraId="46842A47" w14:textId="77777777" w:rsidR="009D5E70" w:rsidRPr="00A82B69" w:rsidRDefault="009D5E70" w:rsidP="009D5E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2B69">
        <w:rPr>
          <w:rFonts w:ascii="Times New Roman" w:hAnsi="Times New Roman" w:cs="Times New Roman"/>
          <w:sz w:val="24"/>
          <w:szCs w:val="24"/>
        </w:rPr>
        <w:t xml:space="preserve">В этом случае на основании письменного обращения главы города </w:t>
      </w:r>
      <w:r>
        <w:rPr>
          <w:rFonts w:ascii="Times New Roman" w:hAnsi="Times New Roman" w:cs="Times New Roman"/>
          <w:sz w:val="24"/>
          <w:szCs w:val="24"/>
        </w:rPr>
        <w:t>Обнинска председатель Собрания города Обнинска</w:t>
      </w:r>
      <w:r w:rsidRPr="00A82B69">
        <w:rPr>
          <w:rFonts w:ascii="Times New Roman" w:hAnsi="Times New Roman" w:cs="Times New Roman"/>
          <w:sz w:val="24"/>
          <w:szCs w:val="24"/>
        </w:rPr>
        <w:t xml:space="preserve"> назначает дату заседания Собрания</w:t>
      </w:r>
      <w:r>
        <w:rPr>
          <w:rFonts w:ascii="Times New Roman" w:hAnsi="Times New Roman" w:cs="Times New Roman"/>
          <w:sz w:val="24"/>
          <w:szCs w:val="24"/>
        </w:rPr>
        <w:t xml:space="preserve"> города Обнинска</w:t>
      </w:r>
      <w:r w:rsidRPr="00A82B69">
        <w:rPr>
          <w:rFonts w:ascii="Times New Roman" w:hAnsi="Times New Roman" w:cs="Times New Roman"/>
          <w:sz w:val="24"/>
          <w:szCs w:val="24"/>
        </w:rPr>
        <w:t>.</w:t>
      </w:r>
    </w:p>
    <w:p w14:paraId="5756BAFC" w14:textId="77777777" w:rsidR="009D5E70" w:rsidRPr="00A82B69" w:rsidRDefault="009D5E70" w:rsidP="009D5E7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2B69">
        <w:rPr>
          <w:rFonts w:ascii="Times New Roman" w:hAnsi="Times New Roman" w:cs="Times New Roman"/>
          <w:sz w:val="24"/>
          <w:szCs w:val="24"/>
        </w:rPr>
        <w:t>3. Отчет главы города</w:t>
      </w:r>
      <w:r>
        <w:rPr>
          <w:rFonts w:ascii="Times New Roman" w:hAnsi="Times New Roman" w:cs="Times New Roman"/>
          <w:sz w:val="24"/>
          <w:szCs w:val="24"/>
        </w:rPr>
        <w:t xml:space="preserve"> Обнинска</w:t>
      </w:r>
      <w:r w:rsidRPr="00A82B69">
        <w:rPr>
          <w:rFonts w:ascii="Times New Roman" w:hAnsi="Times New Roman" w:cs="Times New Roman"/>
          <w:sz w:val="24"/>
          <w:szCs w:val="24"/>
        </w:rPr>
        <w:t xml:space="preserve"> в письменном виде </w:t>
      </w:r>
      <w:r>
        <w:rPr>
          <w:rFonts w:ascii="Times New Roman" w:hAnsi="Times New Roman" w:cs="Times New Roman"/>
          <w:sz w:val="24"/>
          <w:szCs w:val="24"/>
        </w:rPr>
        <w:t xml:space="preserve">и в электронном виде </w:t>
      </w:r>
      <w:r w:rsidRPr="00A82B69">
        <w:rPr>
          <w:rFonts w:ascii="Times New Roman" w:hAnsi="Times New Roman" w:cs="Times New Roman"/>
          <w:sz w:val="24"/>
          <w:szCs w:val="24"/>
        </w:rPr>
        <w:t xml:space="preserve">представляется в Собрание </w:t>
      </w:r>
      <w:r>
        <w:rPr>
          <w:rFonts w:ascii="Times New Roman" w:hAnsi="Times New Roman" w:cs="Times New Roman"/>
          <w:sz w:val="24"/>
          <w:szCs w:val="24"/>
        </w:rPr>
        <w:t xml:space="preserve">города Обнинска </w:t>
      </w:r>
      <w:r w:rsidRPr="00A82B69">
        <w:rPr>
          <w:rFonts w:ascii="Times New Roman" w:hAnsi="Times New Roman" w:cs="Times New Roman"/>
          <w:sz w:val="24"/>
          <w:szCs w:val="24"/>
        </w:rPr>
        <w:t xml:space="preserve">за 5 рабочих дней до даты заседания Собрания </w:t>
      </w:r>
      <w:r>
        <w:rPr>
          <w:rFonts w:ascii="Times New Roman" w:hAnsi="Times New Roman" w:cs="Times New Roman"/>
          <w:sz w:val="24"/>
          <w:szCs w:val="24"/>
        </w:rPr>
        <w:t xml:space="preserve">города Обнинска </w:t>
      </w:r>
      <w:r w:rsidRPr="00A82B69">
        <w:rPr>
          <w:rFonts w:ascii="Times New Roman" w:hAnsi="Times New Roman" w:cs="Times New Roman"/>
          <w:sz w:val="24"/>
          <w:szCs w:val="24"/>
        </w:rPr>
        <w:t xml:space="preserve">с повесткой дня: "Отчет о результатах деятельности главы города и 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Pr="00A82B69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82B69">
        <w:rPr>
          <w:rFonts w:ascii="Times New Roman" w:hAnsi="Times New Roman" w:cs="Times New Roman"/>
          <w:sz w:val="24"/>
          <w:szCs w:val="24"/>
        </w:rPr>
        <w:t>дминистрации города".</w:t>
      </w:r>
    </w:p>
    <w:p w14:paraId="3550438B" w14:textId="77777777" w:rsidR="009D5E70" w:rsidRDefault="009D5E70" w:rsidP="009D5E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33BF7D9" w14:textId="77777777" w:rsidR="009D5E70" w:rsidRDefault="009D5E70" w:rsidP="009D5E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A82B69">
        <w:rPr>
          <w:rFonts w:ascii="Times New Roman" w:hAnsi="Times New Roman" w:cs="Times New Roman"/>
          <w:sz w:val="24"/>
          <w:szCs w:val="24"/>
        </w:rPr>
        <w:t xml:space="preserve">. Отчет главы города </w:t>
      </w:r>
      <w:r>
        <w:rPr>
          <w:rFonts w:ascii="Times New Roman" w:hAnsi="Times New Roman" w:cs="Times New Roman"/>
          <w:sz w:val="24"/>
          <w:szCs w:val="24"/>
        </w:rPr>
        <w:t xml:space="preserve">Обнинска </w:t>
      </w:r>
      <w:r w:rsidRPr="00A82B69">
        <w:rPr>
          <w:rFonts w:ascii="Times New Roman" w:hAnsi="Times New Roman" w:cs="Times New Roman"/>
          <w:sz w:val="24"/>
          <w:szCs w:val="24"/>
        </w:rPr>
        <w:t>должен содержать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EA01D32" w14:textId="77777777" w:rsidR="009D5E70" w:rsidRDefault="009D5E70" w:rsidP="009D5E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информацию </w:t>
      </w:r>
      <w:r w:rsidRPr="00EF521D">
        <w:rPr>
          <w:rFonts w:ascii="Times New Roman" w:hAnsi="Times New Roman" w:cs="Times New Roman"/>
          <w:bCs/>
          <w:sz w:val="24"/>
          <w:szCs w:val="24"/>
        </w:rPr>
        <w:t>главы города Обнинска о результатах своей деятельности</w:t>
      </w:r>
      <w:r>
        <w:rPr>
          <w:rFonts w:ascii="Times New Roman" w:hAnsi="Times New Roman" w:cs="Times New Roman"/>
          <w:bCs/>
          <w:sz w:val="24"/>
          <w:szCs w:val="24"/>
        </w:rPr>
        <w:t xml:space="preserve"> как главы города Обнинска, в том числе, </w:t>
      </w:r>
      <w:r w:rsidRPr="00A82B69">
        <w:rPr>
          <w:rFonts w:ascii="Times New Roman" w:hAnsi="Times New Roman" w:cs="Times New Roman"/>
          <w:sz w:val="24"/>
          <w:szCs w:val="24"/>
        </w:rPr>
        <w:t xml:space="preserve">информацию об участии </w:t>
      </w:r>
      <w:r>
        <w:rPr>
          <w:rFonts w:ascii="Times New Roman" w:hAnsi="Times New Roman" w:cs="Times New Roman"/>
          <w:sz w:val="24"/>
          <w:szCs w:val="24"/>
        </w:rPr>
        <w:t xml:space="preserve">города </w:t>
      </w:r>
      <w:r w:rsidRPr="00A82B69">
        <w:rPr>
          <w:rFonts w:ascii="Times New Roman" w:hAnsi="Times New Roman" w:cs="Times New Roman"/>
          <w:sz w:val="24"/>
          <w:szCs w:val="24"/>
        </w:rPr>
        <w:t>Обнинск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82B69">
        <w:rPr>
          <w:rFonts w:ascii="Times New Roman" w:hAnsi="Times New Roman" w:cs="Times New Roman"/>
          <w:sz w:val="24"/>
          <w:szCs w:val="24"/>
        </w:rPr>
        <w:t xml:space="preserve"> в межмуниципальном сотрудничестве</w:t>
      </w:r>
      <w:r>
        <w:rPr>
          <w:rFonts w:ascii="Times New Roman" w:hAnsi="Times New Roman" w:cs="Times New Roman"/>
          <w:sz w:val="24"/>
          <w:szCs w:val="24"/>
        </w:rPr>
        <w:t>, взаимодействии с региональными и федеральными организациями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2F8CC714" w14:textId="77777777" w:rsidR="009D5E70" w:rsidRDefault="009D5E70" w:rsidP="009D5E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2B69">
        <w:rPr>
          <w:rFonts w:ascii="Times New Roman" w:hAnsi="Times New Roman" w:cs="Times New Roman"/>
          <w:sz w:val="24"/>
          <w:szCs w:val="24"/>
        </w:rPr>
        <w:t xml:space="preserve">анализ эффективности работы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82B69">
        <w:rPr>
          <w:rFonts w:ascii="Times New Roman" w:hAnsi="Times New Roman" w:cs="Times New Roman"/>
          <w:sz w:val="24"/>
          <w:szCs w:val="24"/>
        </w:rPr>
        <w:t>дминистрации города</w:t>
      </w:r>
      <w:r>
        <w:rPr>
          <w:rFonts w:ascii="Times New Roman" w:hAnsi="Times New Roman" w:cs="Times New Roman"/>
          <w:sz w:val="24"/>
          <w:szCs w:val="24"/>
        </w:rPr>
        <w:t xml:space="preserve"> Обнинска</w:t>
      </w:r>
      <w:r w:rsidRPr="00A82B69">
        <w:rPr>
          <w:rFonts w:ascii="Times New Roman" w:hAnsi="Times New Roman" w:cs="Times New Roman"/>
          <w:sz w:val="24"/>
          <w:szCs w:val="24"/>
        </w:rPr>
        <w:t xml:space="preserve"> по решению вопросов местного значения,</w:t>
      </w:r>
    </w:p>
    <w:p w14:paraId="46BE21C8" w14:textId="77777777" w:rsidR="009D5E70" w:rsidRDefault="009D5E70" w:rsidP="009D5E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информация </w:t>
      </w:r>
      <w:r w:rsidRPr="00EF521D">
        <w:rPr>
          <w:rFonts w:ascii="Times New Roman" w:hAnsi="Times New Roman" w:cs="Times New Roman"/>
          <w:bCs/>
          <w:sz w:val="24"/>
          <w:szCs w:val="24"/>
        </w:rPr>
        <w:t>о решении вопросов, поставленных Собранием города Обнинска</w:t>
      </w:r>
    </w:p>
    <w:p w14:paraId="0722D57E" w14:textId="77777777" w:rsidR="009D5E70" w:rsidRDefault="009D5E70" w:rsidP="009D5E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ответы</w:t>
      </w:r>
      <w:r w:rsidRPr="00A82B69">
        <w:rPr>
          <w:rFonts w:ascii="Times New Roman" w:hAnsi="Times New Roman" w:cs="Times New Roman"/>
          <w:sz w:val="24"/>
          <w:szCs w:val="24"/>
        </w:rPr>
        <w:t xml:space="preserve"> на </w:t>
      </w:r>
      <w:proofErr w:type="gramStart"/>
      <w:r w:rsidRPr="00A82B69">
        <w:rPr>
          <w:rFonts w:ascii="Times New Roman" w:hAnsi="Times New Roman" w:cs="Times New Roman"/>
          <w:sz w:val="24"/>
          <w:szCs w:val="24"/>
        </w:rPr>
        <w:t>вопросы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2B69">
        <w:rPr>
          <w:rFonts w:ascii="Times New Roman" w:hAnsi="Times New Roman" w:cs="Times New Roman"/>
          <w:sz w:val="24"/>
          <w:szCs w:val="24"/>
        </w:rPr>
        <w:t xml:space="preserve"> депутатов</w:t>
      </w:r>
      <w:proofErr w:type="gramEnd"/>
      <w:r w:rsidRPr="00A82B6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E650276" w14:textId="77777777" w:rsidR="009D5E70" w:rsidRDefault="009D5E70" w:rsidP="009D5E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2B69">
        <w:rPr>
          <w:rFonts w:ascii="Times New Roman" w:hAnsi="Times New Roman" w:cs="Times New Roman"/>
          <w:sz w:val="24"/>
          <w:szCs w:val="24"/>
        </w:rPr>
        <w:t>Продолжительность доклада - до 1 часа.</w:t>
      </w:r>
    </w:p>
    <w:p w14:paraId="641C51D7" w14:textId="77777777" w:rsidR="009D5E70" w:rsidRPr="00A82B69" w:rsidRDefault="009D5E70" w:rsidP="009D5E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D7C914E" w14:textId="77777777" w:rsidR="009D5E70" w:rsidRDefault="009D5E70" w:rsidP="009D5E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A82B69">
        <w:rPr>
          <w:rFonts w:ascii="Times New Roman" w:hAnsi="Times New Roman" w:cs="Times New Roman"/>
          <w:sz w:val="24"/>
          <w:szCs w:val="24"/>
        </w:rPr>
        <w:t xml:space="preserve">. После доклада о работе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82B69">
        <w:rPr>
          <w:rFonts w:ascii="Times New Roman" w:hAnsi="Times New Roman" w:cs="Times New Roman"/>
          <w:sz w:val="24"/>
          <w:szCs w:val="24"/>
        </w:rPr>
        <w:t>дминистрации города</w:t>
      </w:r>
      <w:r>
        <w:rPr>
          <w:rFonts w:ascii="Times New Roman" w:hAnsi="Times New Roman" w:cs="Times New Roman"/>
          <w:sz w:val="24"/>
          <w:szCs w:val="24"/>
        </w:rPr>
        <w:t xml:space="preserve"> Обнинска </w:t>
      </w:r>
      <w:r w:rsidRPr="004E0074">
        <w:rPr>
          <w:rFonts w:ascii="Times New Roman" w:hAnsi="Times New Roman" w:cs="Times New Roman"/>
          <w:sz w:val="24"/>
          <w:szCs w:val="24"/>
        </w:rPr>
        <w:t>глава города Обнинска отвечает на вопросы, направленные депутатами в соответствии с пунктом 1 настоящего Положения.</w:t>
      </w:r>
    </w:p>
    <w:p w14:paraId="1EDF1BE7" w14:textId="77777777" w:rsidR="009D5E70" w:rsidRPr="00A82B69" w:rsidRDefault="009D5E70" w:rsidP="009D5E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A82B69">
        <w:rPr>
          <w:rFonts w:ascii="Times New Roman" w:hAnsi="Times New Roman" w:cs="Times New Roman"/>
          <w:sz w:val="24"/>
          <w:szCs w:val="24"/>
        </w:rPr>
        <w:t>епутаты имеют право высказывать замечания, суждения, оценки</w:t>
      </w:r>
      <w:r>
        <w:rPr>
          <w:rFonts w:ascii="Times New Roman" w:hAnsi="Times New Roman" w:cs="Times New Roman"/>
          <w:sz w:val="24"/>
          <w:szCs w:val="24"/>
        </w:rPr>
        <w:t xml:space="preserve"> по отчету главы города Обнинска</w:t>
      </w:r>
      <w:r w:rsidRPr="00A82B69">
        <w:rPr>
          <w:rFonts w:ascii="Times New Roman" w:hAnsi="Times New Roman" w:cs="Times New Roman"/>
          <w:sz w:val="24"/>
          <w:szCs w:val="24"/>
        </w:rPr>
        <w:t xml:space="preserve">. </w:t>
      </w:r>
      <w:r w:rsidRPr="004E0074">
        <w:rPr>
          <w:rFonts w:ascii="Times New Roman" w:hAnsi="Times New Roman" w:cs="Times New Roman"/>
          <w:sz w:val="24"/>
          <w:szCs w:val="24"/>
        </w:rPr>
        <w:t>Выступления</w:t>
      </w:r>
      <w:r>
        <w:rPr>
          <w:rFonts w:ascii="Times New Roman" w:hAnsi="Times New Roman" w:cs="Times New Roman"/>
          <w:sz w:val="24"/>
          <w:szCs w:val="24"/>
        </w:rPr>
        <w:t xml:space="preserve"> депутатов </w:t>
      </w:r>
      <w:r w:rsidRPr="00A82B69">
        <w:rPr>
          <w:rFonts w:ascii="Times New Roman" w:hAnsi="Times New Roman" w:cs="Times New Roman"/>
          <w:sz w:val="24"/>
          <w:szCs w:val="24"/>
        </w:rPr>
        <w:t>заносятся в протокол Собрания</w:t>
      </w:r>
      <w:r>
        <w:rPr>
          <w:rFonts w:ascii="Times New Roman" w:hAnsi="Times New Roman" w:cs="Times New Roman"/>
          <w:sz w:val="24"/>
          <w:szCs w:val="24"/>
        </w:rPr>
        <w:t xml:space="preserve"> города Обнинска</w:t>
      </w:r>
      <w:r w:rsidRPr="00A82B69">
        <w:rPr>
          <w:rFonts w:ascii="Times New Roman" w:hAnsi="Times New Roman" w:cs="Times New Roman"/>
          <w:sz w:val="24"/>
          <w:szCs w:val="24"/>
        </w:rPr>
        <w:t>.</w:t>
      </w:r>
    </w:p>
    <w:p w14:paraId="703E3A17" w14:textId="77777777" w:rsidR="009D5E70" w:rsidRDefault="009D5E70" w:rsidP="009D5E7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7087">
        <w:rPr>
          <w:rFonts w:ascii="Times New Roman" w:hAnsi="Times New Roman" w:cs="Times New Roman"/>
          <w:sz w:val="24"/>
          <w:szCs w:val="24"/>
        </w:rPr>
        <w:t xml:space="preserve">6. По итогам обсуждения Собрание города Обнинска принимает решение об </w:t>
      </w:r>
      <w:proofErr w:type="gramStart"/>
      <w:r w:rsidRPr="00207087">
        <w:rPr>
          <w:rFonts w:ascii="Times New Roman" w:hAnsi="Times New Roman" w:cs="Times New Roman"/>
          <w:sz w:val="24"/>
          <w:szCs w:val="24"/>
        </w:rPr>
        <w:t>оценке  ежегодного</w:t>
      </w:r>
      <w:proofErr w:type="gramEnd"/>
      <w:r w:rsidRPr="00207087">
        <w:rPr>
          <w:rFonts w:ascii="Times New Roman" w:hAnsi="Times New Roman" w:cs="Times New Roman"/>
          <w:sz w:val="24"/>
          <w:szCs w:val="24"/>
        </w:rPr>
        <w:t xml:space="preserve"> отчета </w:t>
      </w:r>
      <w:r w:rsidRPr="00207087">
        <w:rPr>
          <w:rFonts w:ascii="Times New Roman" w:hAnsi="Times New Roman" w:cs="Times New Roman"/>
          <w:bCs/>
          <w:sz w:val="24"/>
          <w:szCs w:val="24"/>
        </w:rPr>
        <w:t>главы города Обнинска о результатах своей деятельности, о</w:t>
      </w:r>
      <w:r w:rsidRPr="00EF521D">
        <w:rPr>
          <w:rFonts w:ascii="Times New Roman" w:hAnsi="Times New Roman" w:cs="Times New Roman"/>
          <w:bCs/>
          <w:sz w:val="24"/>
          <w:szCs w:val="24"/>
        </w:rPr>
        <w:t xml:space="preserve"> результатах деятельности администрации города Обнинска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F521D">
        <w:rPr>
          <w:rFonts w:ascii="Times New Roman" w:hAnsi="Times New Roman" w:cs="Times New Roman"/>
          <w:bCs/>
          <w:sz w:val="24"/>
          <w:szCs w:val="24"/>
        </w:rPr>
        <w:t>и о решении вопросов, поставленных Собранием города Обнинска</w:t>
      </w:r>
      <w:r w:rsidRPr="00A82B69">
        <w:rPr>
          <w:rFonts w:ascii="Times New Roman" w:hAnsi="Times New Roman" w:cs="Times New Roman"/>
          <w:sz w:val="24"/>
          <w:szCs w:val="24"/>
        </w:rPr>
        <w:t>.</w:t>
      </w:r>
    </w:p>
    <w:p w14:paraId="1E478802" w14:textId="77777777" w:rsidR="009D5E70" w:rsidRDefault="009D5E70" w:rsidP="009D5E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</w:t>
      </w:r>
      <w:r w:rsidRPr="00A82B69">
        <w:rPr>
          <w:rFonts w:ascii="Times New Roman" w:hAnsi="Times New Roman" w:cs="Times New Roman"/>
          <w:sz w:val="24"/>
          <w:szCs w:val="24"/>
        </w:rPr>
        <w:t>. При наличии замечаний к отчету глава города</w:t>
      </w:r>
      <w:r>
        <w:rPr>
          <w:rFonts w:ascii="Times New Roman" w:hAnsi="Times New Roman" w:cs="Times New Roman"/>
          <w:sz w:val="24"/>
          <w:szCs w:val="24"/>
        </w:rPr>
        <w:t xml:space="preserve"> Обнинска</w:t>
      </w:r>
      <w:r w:rsidRPr="00A82B69">
        <w:rPr>
          <w:rFonts w:ascii="Times New Roman" w:hAnsi="Times New Roman" w:cs="Times New Roman"/>
          <w:sz w:val="24"/>
          <w:szCs w:val="24"/>
        </w:rPr>
        <w:t xml:space="preserve"> в отчете за следующий период сообщает о мерах по устранению отмеченных недостатков.</w:t>
      </w:r>
      <w:r w:rsidRPr="007738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396DBF" w14:textId="77777777" w:rsidR="009D5E70" w:rsidRPr="00A82B69" w:rsidRDefault="009D5E70" w:rsidP="009D5E7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A82B69">
        <w:rPr>
          <w:rFonts w:ascii="Times New Roman" w:hAnsi="Times New Roman" w:cs="Times New Roman"/>
          <w:sz w:val="24"/>
          <w:szCs w:val="24"/>
        </w:rPr>
        <w:t>. Отчет главы города</w:t>
      </w:r>
      <w:r>
        <w:rPr>
          <w:rFonts w:ascii="Times New Roman" w:hAnsi="Times New Roman" w:cs="Times New Roman"/>
          <w:sz w:val="24"/>
          <w:szCs w:val="24"/>
        </w:rPr>
        <w:t xml:space="preserve"> Обнинска</w:t>
      </w:r>
      <w:r w:rsidRPr="00A82B69">
        <w:rPr>
          <w:rFonts w:ascii="Times New Roman" w:hAnsi="Times New Roman" w:cs="Times New Roman"/>
          <w:sz w:val="24"/>
          <w:szCs w:val="24"/>
        </w:rPr>
        <w:t xml:space="preserve">, вопросы депутатов и ответы на них, решение Собрания </w:t>
      </w:r>
      <w:r>
        <w:rPr>
          <w:rFonts w:ascii="Times New Roman" w:hAnsi="Times New Roman" w:cs="Times New Roman"/>
          <w:sz w:val="24"/>
          <w:szCs w:val="24"/>
        </w:rPr>
        <w:t>города Обнинска обнародуются в соответствии с Уставом города Обнинска.</w:t>
      </w:r>
      <w:r w:rsidRPr="00A82B6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341AFD" w14:textId="77777777" w:rsidR="009D5E70" w:rsidRDefault="009D5E70" w:rsidP="009D5E7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A82B69">
        <w:rPr>
          <w:rFonts w:ascii="Times New Roman" w:hAnsi="Times New Roman" w:cs="Times New Roman"/>
          <w:sz w:val="24"/>
          <w:szCs w:val="24"/>
        </w:rPr>
        <w:t xml:space="preserve">. </w:t>
      </w:r>
      <w:r w:rsidRPr="004E0074">
        <w:rPr>
          <w:rFonts w:ascii="Times New Roman" w:hAnsi="Times New Roman" w:cs="Times New Roman"/>
          <w:sz w:val="24"/>
          <w:szCs w:val="24"/>
        </w:rPr>
        <w:t>Контроль за своевременностью проведения и полнотой отчета</w:t>
      </w:r>
      <w:r w:rsidRPr="00A82B69">
        <w:rPr>
          <w:rFonts w:ascii="Times New Roman" w:hAnsi="Times New Roman" w:cs="Times New Roman"/>
          <w:sz w:val="24"/>
          <w:szCs w:val="24"/>
        </w:rPr>
        <w:t xml:space="preserve"> главы города </w:t>
      </w:r>
      <w:r>
        <w:rPr>
          <w:rFonts w:ascii="Times New Roman" w:hAnsi="Times New Roman" w:cs="Times New Roman"/>
          <w:sz w:val="24"/>
          <w:szCs w:val="24"/>
        </w:rPr>
        <w:t xml:space="preserve">Обнинска </w:t>
      </w:r>
      <w:r w:rsidRPr="00A82B69">
        <w:rPr>
          <w:rFonts w:ascii="Times New Roman" w:hAnsi="Times New Roman" w:cs="Times New Roman"/>
          <w:sz w:val="24"/>
          <w:szCs w:val="24"/>
        </w:rPr>
        <w:t xml:space="preserve">перед Собранием </w:t>
      </w:r>
      <w:r>
        <w:rPr>
          <w:rFonts w:ascii="Times New Roman" w:hAnsi="Times New Roman" w:cs="Times New Roman"/>
          <w:sz w:val="24"/>
          <w:szCs w:val="24"/>
        </w:rPr>
        <w:t xml:space="preserve">города Обнинска </w:t>
      </w:r>
      <w:r w:rsidRPr="00A82B69">
        <w:rPr>
          <w:rFonts w:ascii="Times New Roman" w:hAnsi="Times New Roman" w:cs="Times New Roman"/>
          <w:sz w:val="24"/>
          <w:szCs w:val="24"/>
        </w:rPr>
        <w:t>осуществляет</w:t>
      </w:r>
      <w:r>
        <w:rPr>
          <w:rFonts w:ascii="Times New Roman" w:hAnsi="Times New Roman" w:cs="Times New Roman"/>
          <w:sz w:val="24"/>
          <w:szCs w:val="24"/>
        </w:rPr>
        <w:t>ся заместителем главы администрации города Обнинска - управляющим делами администрации города Обнинска.</w:t>
      </w:r>
      <w:r w:rsidRPr="00A82B6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FC5D9C" w14:textId="77777777" w:rsidR="009D5E70" w:rsidRPr="009925A5" w:rsidRDefault="009D5E70" w:rsidP="009D5E70">
      <w:pPr>
        <w:tabs>
          <w:tab w:val="left" w:pos="27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C6E547" w14:textId="77777777" w:rsidR="009D5E70" w:rsidRDefault="009D5E70"/>
    <w:sectPr w:rsidR="009D5E70" w:rsidSect="009D5E70">
      <w:pgSz w:w="11905" w:h="16838"/>
      <w:pgMar w:top="709" w:right="850" w:bottom="851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E70"/>
    <w:rsid w:val="00072BA2"/>
    <w:rsid w:val="009D5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F5110"/>
  <w15:chartTrackingRefBased/>
  <w15:docId w15:val="{26344DB4-3D50-435D-866B-2D6BFFDEC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5E70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D5E7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5E7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5E7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5E7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5E7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5E7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5E7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5E7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5E7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5E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D5E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D5E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D5E7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D5E7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D5E7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D5E7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D5E7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D5E7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D5E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D5E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5E70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D5E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D5E70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D5E7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D5E70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9D5E7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D5E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D5E7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D5E70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qFormat/>
    <w:rsid w:val="009D5E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 w:val="22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553</Words>
  <Characters>3157</Characters>
  <Application>Microsoft Office Word</Application>
  <DocSecurity>0</DocSecurity>
  <Lines>26</Lines>
  <Paragraphs>7</Paragraphs>
  <ScaleCrop>false</ScaleCrop>
  <Company/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Воробьева</dc:creator>
  <cp:keywords/>
  <dc:description/>
  <cp:lastModifiedBy>Екатерина Воробьева</cp:lastModifiedBy>
  <cp:revision>1</cp:revision>
  <dcterms:created xsi:type="dcterms:W3CDTF">2025-12-01T14:29:00Z</dcterms:created>
  <dcterms:modified xsi:type="dcterms:W3CDTF">2025-12-01T14:30:00Z</dcterms:modified>
</cp:coreProperties>
</file>